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0CF50923"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1648C5">
              <w:rPr>
                <w:rFonts w:ascii="Times New Roman" w:eastAsia="Times New Roman" w:hAnsi="Times New Roman"/>
                <w:snapToGrid w:val="0"/>
                <w:sz w:val="24"/>
                <w:szCs w:val="24"/>
                <w:lang w:eastAsia="ru-RU"/>
              </w:rPr>
              <w:t>2</w:t>
            </w:r>
            <w:r w:rsidR="00682424">
              <w:rPr>
                <w:rFonts w:ascii="Times New Roman" w:eastAsia="Times New Roman" w:hAnsi="Times New Roman"/>
                <w:snapToGrid w:val="0"/>
                <w:sz w:val="24"/>
                <w:szCs w:val="24"/>
                <w:lang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658B449A"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682424">
              <w:rPr>
                <w:rFonts w:ascii="Times New Roman" w:eastAsia="Times New Roman" w:hAnsi="Times New Roman"/>
                <w:snapToGrid w:val="0"/>
                <w:sz w:val="24"/>
                <w:szCs w:val="24"/>
                <w:lang w:eastAsia="ru-RU"/>
              </w:rPr>
              <w:t>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33A87FA4"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82424">
        <w:rPr>
          <w:rFonts w:ascii="Times New Roman" w:eastAsia="Times New Roman" w:hAnsi="Times New Roman"/>
          <w:b/>
          <w:snapToGrid w:val="0"/>
          <w:sz w:val="24"/>
          <w:szCs w:val="24"/>
          <w:lang w:eastAsia="ru-RU"/>
        </w:rPr>
        <w:t>и</w:t>
      </w:r>
      <w:r w:rsidR="00682424" w:rsidRPr="00682424">
        <w:rPr>
          <w:rFonts w:ascii="Times New Roman" w:eastAsia="Times New Roman" w:hAnsi="Times New Roman"/>
          <w:b/>
          <w:snapToGrid w:val="0"/>
          <w:sz w:val="24"/>
          <w:szCs w:val="24"/>
          <w:lang w:eastAsia="ru-RU"/>
        </w:rPr>
        <w:t>зготовление брендированной продукции</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44910460"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82424" w:rsidRPr="00682424">
        <w:rPr>
          <w:rFonts w:ascii="Times New Roman" w:hAnsi="Times New Roman"/>
          <w:b/>
          <w:bCs/>
          <w:sz w:val="24"/>
          <w:szCs w:val="24"/>
        </w:rPr>
        <w:t xml:space="preserve">шестьдесят пять тысяч девятьсот шестьдесят сомони, 53 </w:t>
      </w:r>
      <w:proofErr w:type="spellStart"/>
      <w:r w:rsidR="00682424" w:rsidRPr="00682424">
        <w:rPr>
          <w:rFonts w:ascii="Times New Roman" w:hAnsi="Times New Roman"/>
          <w:b/>
          <w:bCs/>
          <w:sz w:val="24"/>
          <w:szCs w:val="24"/>
        </w:rPr>
        <w:t>дирам</w:t>
      </w:r>
      <w:proofErr w:type="spellEnd"/>
      <w:r w:rsidR="00682424" w:rsidRPr="00682424">
        <w:rPr>
          <w:rFonts w:ascii="Times New Roman" w:hAnsi="Times New Roman"/>
          <w:b/>
          <w:bCs/>
          <w:sz w:val="24"/>
          <w:szCs w:val="24"/>
        </w:rPr>
        <w:t xml:space="preserve"> (65 960,53</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1C9B485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E40FE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76EB6025"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E40FE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75F32D8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E40FEB">
        <w:rPr>
          <w:rFonts w:ascii="Times New Roman" w:eastAsia="Times New Roman" w:hAnsi="Times New Roman"/>
          <w:b/>
          <w:sz w:val="24"/>
          <w:szCs w:val="24"/>
          <w:lang w:eastAsia="ru-RU"/>
        </w:rPr>
        <w:t>8</w:t>
      </w:r>
      <w:bookmarkStart w:id="6" w:name="_GoBack"/>
      <w:bookmarkEnd w:id="6"/>
      <w:r w:rsidRPr="004B0783">
        <w:rPr>
          <w:rFonts w:ascii="Times New Roman" w:eastAsia="Times New Roman" w:hAnsi="Times New Roman"/>
          <w:b/>
          <w:sz w:val="24"/>
          <w:szCs w:val="24"/>
          <w:lang w:eastAsia="ru-RU"/>
        </w:rPr>
        <w:t xml:space="preserve">» </w:t>
      </w:r>
      <w:r w:rsidR="004141C3">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777777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DCE9E-A41F-4B8F-B0FF-8A87177DE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3</Pages>
  <Words>1377</Words>
  <Characters>7849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214</cp:revision>
  <cp:lastPrinted>2024-01-05T06:12:00Z</cp:lastPrinted>
  <dcterms:created xsi:type="dcterms:W3CDTF">2020-11-25T09:11:00Z</dcterms:created>
  <dcterms:modified xsi:type="dcterms:W3CDTF">2024-01-08T10:36:00Z</dcterms:modified>
</cp:coreProperties>
</file>